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2D1E" w14:textId="5E57EC23" w:rsidR="00EC3FD0" w:rsidRPr="006346F4" w:rsidRDefault="00EC3FD0" w:rsidP="00EC3FD0">
      <w:pPr>
        <w:pStyle w:val="NormalWeb"/>
        <w:jc w:val="center"/>
        <w:rPr>
          <w:lang w:val="sk-SK"/>
        </w:rPr>
      </w:pPr>
      <w:r w:rsidRPr="006346F4">
        <w:rPr>
          <w:rStyle w:val="Strong"/>
          <w:lang w:val="sk-SK"/>
        </w:rPr>
        <w:t>Uznesenie z rokovania konferencie SBZ,</w:t>
      </w:r>
      <w:r w:rsidRPr="006346F4">
        <w:rPr>
          <w:b/>
          <w:bCs/>
          <w:lang w:val="sk-SK"/>
        </w:rPr>
        <w:br/>
      </w:r>
      <w:r w:rsidRPr="006346F4">
        <w:rPr>
          <w:rStyle w:val="Strong"/>
          <w:lang w:val="sk-SK"/>
        </w:rPr>
        <w:t xml:space="preserve">konanej </w:t>
      </w:r>
      <w:r w:rsidRPr="006346F4">
        <w:rPr>
          <w:b/>
          <w:lang w:val="sk-SK" w:eastAsia="sk-SK"/>
        </w:rPr>
        <w:t xml:space="preserve">v dňoch 17. – </w:t>
      </w:r>
      <w:r w:rsidR="006346F4" w:rsidRPr="006346F4">
        <w:rPr>
          <w:b/>
          <w:lang w:val="sk-SK" w:eastAsia="sk-SK"/>
        </w:rPr>
        <w:t>31</w:t>
      </w:r>
      <w:r w:rsidRPr="006346F4">
        <w:rPr>
          <w:b/>
          <w:lang w:val="sk-SK" w:eastAsia="sk-SK"/>
        </w:rPr>
        <w:t>. októbra 2020</w:t>
      </w:r>
    </w:p>
    <w:p w14:paraId="531FB389" w14:textId="77777777" w:rsidR="00EC3FD0" w:rsidRPr="006346F4" w:rsidRDefault="00EC3FD0" w:rsidP="00EC3FD0">
      <w:pPr>
        <w:pStyle w:val="NormalWeb"/>
        <w:rPr>
          <w:lang w:val="sk-SK"/>
        </w:rPr>
      </w:pPr>
    </w:p>
    <w:p w14:paraId="02376E3B" w14:textId="77777777" w:rsidR="00EC3FD0" w:rsidRPr="006346F4" w:rsidRDefault="00EC3FD0" w:rsidP="00443AF6">
      <w:pPr>
        <w:pStyle w:val="NormalWeb"/>
        <w:jc w:val="both"/>
        <w:rPr>
          <w:lang w:val="sk-SK"/>
        </w:rPr>
      </w:pPr>
      <w:r w:rsidRPr="006346F4">
        <w:rPr>
          <w:lang w:val="sk-SK"/>
        </w:rPr>
        <w:t>Konferencia schválila nasledovné uznesenie:</w:t>
      </w:r>
    </w:p>
    <w:p w14:paraId="6EFE8FD8" w14:textId="6E0AEC27" w:rsidR="00807A18" w:rsidRPr="006346F4" w:rsidRDefault="00EC3FD0" w:rsidP="00443AF6">
      <w:pPr>
        <w:pStyle w:val="NormalWeb"/>
        <w:ind w:left="426" w:hanging="426"/>
        <w:jc w:val="both"/>
        <w:rPr>
          <w:lang w:val="sk-SK"/>
        </w:rPr>
      </w:pPr>
      <w:r w:rsidRPr="006346F4">
        <w:rPr>
          <w:lang w:val="sk-SK"/>
        </w:rPr>
        <w:t xml:space="preserve">Konferencia </w:t>
      </w:r>
      <w:r w:rsidR="00807A18" w:rsidRPr="006346F4">
        <w:rPr>
          <w:lang w:val="sk-SK"/>
        </w:rPr>
        <w:t>zobrala</w:t>
      </w:r>
      <w:r w:rsidRPr="006346F4">
        <w:rPr>
          <w:lang w:val="sk-SK"/>
        </w:rPr>
        <w:t xml:space="preserve"> na vedomie Správu o činnosti SBZ za rok 20</w:t>
      </w:r>
      <w:r w:rsidR="00BA66D2" w:rsidRPr="006346F4">
        <w:rPr>
          <w:lang w:val="sk-SK"/>
        </w:rPr>
        <w:t>20</w:t>
      </w:r>
      <w:r w:rsidR="00944E5B" w:rsidRPr="006346F4">
        <w:rPr>
          <w:lang w:val="sk-SK"/>
        </w:rPr>
        <w:t xml:space="preserve"> k 15.10.2020</w:t>
      </w:r>
      <w:r w:rsidR="006346F4" w:rsidRPr="006346F4">
        <w:rPr>
          <w:lang w:val="sk-SK"/>
        </w:rPr>
        <w:t>.</w:t>
      </w:r>
    </w:p>
    <w:p w14:paraId="6295E129" w14:textId="793AB97B" w:rsidR="00EC3FD0" w:rsidRPr="006346F4" w:rsidRDefault="00EC3FD0" w:rsidP="00443AF6">
      <w:pPr>
        <w:pStyle w:val="NormalWeb"/>
        <w:ind w:left="426" w:hanging="426"/>
        <w:jc w:val="both"/>
        <w:rPr>
          <w:lang w:val="sk-SK"/>
        </w:rPr>
      </w:pPr>
      <w:r w:rsidRPr="006346F4">
        <w:rPr>
          <w:lang w:val="sk-SK"/>
        </w:rPr>
        <w:t xml:space="preserve">Konferencia vzala na vedomie </w:t>
      </w:r>
      <w:r w:rsidR="00944E5B" w:rsidRPr="006346F4">
        <w:rPr>
          <w:lang w:val="sk-SK"/>
        </w:rPr>
        <w:t>Výročnú s</w:t>
      </w:r>
      <w:r w:rsidRPr="006346F4">
        <w:rPr>
          <w:lang w:val="sk-SK"/>
        </w:rPr>
        <w:t>právu o hospodárení SBZ za rok 2019.</w:t>
      </w:r>
    </w:p>
    <w:p w14:paraId="5DFCB680" w14:textId="34129485" w:rsidR="00944E5B" w:rsidRPr="006346F4" w:rsidRDefault="00944E5B" w:rsidP="00443AF6">
      <w:pPr>
        <w:pStyle w:val="NormalWeb"/>
        <w:ind w:left="426" w:hanging="426"/>
        <w:jc w:val="both"/>
        <w:rPr>
          <w:lang w:val="sk-SK"/>
        </w:rPr>
      </w:pPr>
      <w:r w:rsidRPr="006346F4">
        <w:rPr>
          <w:lang w:val="sk-SK"/>
        </w:rPr>
        <w:t>Konferencia vzala na vedomie Priebežnú správu o hospodárení SBZ za rok 2020.</w:t>
      </w:r>
    </w:p>
    <w:p w14:paraId="2AEBBCDC" w14:textId="46847223" w:rsidR="00EC3FD0" w:rsidRPr="006346F4" w:rsidRDefault="007A212D" w:rsidP="007A212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346F4">
        <w:rPr>
          <w:rFonts w:ascii="Times New Roman" w:hAnsi="Times New Roman" w:cs="Times New Roman"/>
          <w:sz w:val="24"/>
          <w:szCs w:val="24"/>
          <w:lang w:val="sk-SK"/>
        </w:rPr>
        <w:t>Konferencia vzala na vedomie Výročnú správu o činnosti kontrolnej komisie a kontrolóra SBZ za rok 2020 včítane jej príloh, ktorými sú Správa z kontroly za rok 2019, Čiastková správa k účtovným dokladom vzťahujúcich sa na štátny rozpočet za rok 2020 a Zápis zo zasadnutia Kontrolnej komisie počas k</w:t>
      </w:r>
      <w:bookmarkStart w:id="0" w:name="_GoBack"/>
      <w:bookmarkEnd w:id="0"/>
      <w:r w:rsidRPr="006346F4">
        <w:rPr>
          <w:rFonts w:ascii="Times New Roman" w:hAnsi="Times New Roman" w:cs="Times New Roman"/>
          <w:sz w:val="24"/>
          <w:szCs w:val="24"/>
          <w:lang w:val="sk-SK"/>
        </w:rPr>
        <w:t>onferencie SBZ v</w:t>
      </w:r>
      <w:r w:rsidR="006346F4" w:rsidRPr="006346F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346F4">
        <w:rPr>
          <w:rFonts w:ascii="Times New Roman" w:hAnsi="Times New Roman" w:cs="Times New Roman"/>
          <w:sz w:val="24"/>
          <w:szCs w:val="24"/>
          <w:lang w:val="sk-SK"/>
        </w:rPr>
        <w:t>2019</w:t>
      </w:r>
      <w:r w:rsidR="006346F4" w:rsidRPr="006346F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C4E5172" w14:textId="05CB47E3" w:rsidR="00443AF6" w:rsidRPr="006346F4" w:rsidRDefault="00443AF6" w:rsidP="00443AF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Vzhľadom na možnosť predĺženia pandémie Cov</w:t>
      </w:r>
      <w:r w:rsidR="006346F4"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d19 na súťažné obdobie v roku 2021 konferencia SBZ poveruje predsedníctvo SBZ vypracovaním propozicií online SBL. Konferencia </w:t>
      </w:r>
      <w:r w:rsidR="006346F4"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dpor</w:t>
      </w:r>
      <w:r w:rsidR="006346F4"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úča</w:t>
      </w:r>
      <w:r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, aby pri návrhu propozicií boli využité poznatky získané pri tohtoročných online súťažiach, hlavne pri online GP Ko</w:t>
      </w:r>
      <w:r w:rsidR="006346F4"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ice </w:t>
      </w:r>
      <w:r w:rsidR="006346F4" w:rsidRPr="006346F4">
        <w:rPr>
          <w:rFonts w:ascii="Times New Roman" w:eastAsia="Times New Roman" w:hAnsi="Times New Roman" w:cs="Times New Roman"/>
          <w:sz w:val="24"/>
          <w:szCs w:val="24"/>
          <w:lang w:val="sk-SK"/>
        </w:rPr>
        <w:t>a SPOD.</w:t>
      </w:r>
    </w:p>
    <w:p w14:paraId="4A2518A5" w14:textId="77777777" w:rsidR="006346F4" w:rsidRPr="006346F4" w:rsidRDefault="006346F4" w:rsidP="007A212D">
      <w:pPr>
        <w:pStyle w:val="NormalWeb"/>
        <w:rPr>
          <w:lang w:val="sk-SK"/>
        </w:rPr>
      </w:pPr>
    </w:p>
    <w:p w14:paraId="74445FEB" w14:textId="0B925F51" w:rsidR="00EC3FD0" w:rsidRPr="006346F4" w:rsidRDefault="007A212D" w:rsidP="007A212D">
      <w:pPr>
        <w:pStyle w:val="NormalWeb"/>
        <w:rPr>
          <w:lang w:val="sk-SK"/>
        </w:rPr>
      </w:pPr>
      <w:r w:rsidRPr="006346F4">
        <w:rPr>
          <w:lang w:val="sk-SK"/>
        </w:rPr>
        <w:t>Uznesenie za spoločnú mandátovú a návrhovú komisiu</w:t>
      </w:r>
      <w:r w:rsidR="00EC3FD0" w:rsidRPr="006346F4">
        <w:rPr>
          <w:lang w:val="sk-SK"/>
        </w:rPr>
        <w:t xml:space="preserve"> </w:t>
      </w:r>
      <w:r w:rsidRPr="006346F4">
        <w:rPr>
          <w:lang w:val="sk-SK"/>
        </w:rPr>
        <w:t>predkladá Jozef Gajdoš</w:t>
      </w:r>
    </w:p>
    <w:p w14:paraId="7E20B9AC" w14:textId="6CFE1280" w:rsidR="00EC3FD0" w:rsidRPr="006346F4" w:rsidRDefault="00EC3FD0" w:rsidP="00EC3FD0">
      <w:pPr>
        <w:pStyle w:val="NormalWeb"/>
        <w:ind w:left="426" w:hanging="426"/>
        <w:rPr>
          <w:lang w:val="sk-SK"/>
        </w:rPr>
      </w:pPr>
      <w:r w:rsidRPr="006346F4">
        <w:rPr>
          <w:lang w:val="sk-SK"/>
        </w:rPr>
        <w:t xml:space="preserve">V Bratislave, </w:t>
      </w:r>
      <w:r w:rsidR="007A212D" w:rsidRPr="006346F4">
        <w:rPr>
          <w:lang w:val="sk-SK"/>
        </w:rPr>
        <w:t>2</w:t>
      </w:r>
      <w:r w:rsidRPr="006346F4">
        <w:rPr>
          <w:lang w:val="sk-SK"/>
        </w:rPr>
        <w:t xml:space="preserve">8. </w:t>
      </w:r>
      <w:r w:rsidR="007A212D" w:rsidRPr="006346F4">
        <w:rPr>
          <w:lang w:val="sk-SK"/>
        </w:rPr>
        <w:t>októbra</w:t>
      </w:r>
      <w:r w:rsidRPr="006346F4">
        <w:rPr>
          <w:lang w:val="sk-SK"/>
        </w:rPr>
        <w:t xml:space="preserve"> 20</w:t>
      </w:r>
      <w:r w:rsidR="007A212D" w:rsidRPr="006346F4">
        <w:rPr>
          <w:lang w:val="sk-SK"/>
        </w:rPr>
        <w:t>20</w:t>
      </w:r>
    </w:p>
    <w:p w14:paraId="2587D4DE" w14:textId="2B78B40A" w:rsidR="009B465C" w:rsidRPr="006346F4" w:rsidRDefault="009B465C" w:rsidP="006346F4">
      <w:pPr>
        <w:tabs>
          <w:tab w:val="left" w:pos="148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sectPr w:rsidR="009B465C" w:rsidRPr="0063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0"/>
    <w:rsid w:val="002D50A5"/>
    <w:rsid w:val="00315BC6"/>
    <w:rsid w:val="00443AF6"/>
    <w:rsid w:val="006346F4"/>
    <w:rsid w:val="007A212D"/>
    <w:rsid w:val="00807A18"/>
    <w:rsid w:val="008678FB"/>
    <w:rsid w:val="00944E5B"/>
    <w:rsid w:val="009B465C"/>
    <w:rsid w:val="00B90A91"/>
    <w:rsid w:val="00BA66D2"/>
    <w:rsid w:val="00EC3FD0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Belčák</dc:creator>
  <cp:lastModifiedBy>BELCAK Peter OBS/OGSB</cp:lastModifiedBy>
  <cp:revision>3</cp:revision>
  <dcterms:created xsi:type="dcterms:W3CDTF">2020-10-31T15:31:00Z</dcterms:created>
  <dcterms:modified xsi:type="dcterms:W3CDTF">2020-10-31T15:36:00Z</dcterms:modified>
</cp:coreProperties>
</file>